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A6" w:rsidRPr="002D0BDF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ACTIVIDADES</w:t>
      </w:r>
    </w:p>
    <w:p w:rsidR="00C713A6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PROYECTO 1(DURA 5 SEMANAS)</w:t>
      </w:r>
    </w:p>
    <w:p w:rsidR="00C713A6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SEMANA 5</w:t>
      </w:r>
      <w:r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:</w:t>
      </w:r>
      <w:r w:rsidRPr="00C44FED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 xml:space="preserve"> </w:t>
      </w:r>
    </w:p>
    <w:p w:rsidR="00BE24CC" w:rsidRPr="00BE24CC" w:rsidRDefault="00BE24CC" w:rsidP="00BE24CC">
      <w:pPr>
        <w:pStyle w:val="Prrafodelista"/>
        <w:numPr>
          <w:ilvl w:val="0"/>
          <w:numId w:val="4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Contestar las siguientes preguntas en su cuaderno</w:t>
      </w:r>
    </w:p>
    <w:p w:rsidR="00BE24CC" w:rsidRPr="00BE24CC" w:rsidRDefault="00BE24CC" w:rsidP="00BE24CC">
      <w:pPr>
        <w:pStyle w:val="Prrafodelista"/>
        <w:numPr>
          <w:ilvl w:val="0"/>
          <w:numId w:val="6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¿Qué entiende por autoconocimiento?</w:t>
      </w:r>
    </w:p>
    <w:p w:rsidR="00BE24CC" w:rsidRPr="00BE24CC" w:rsidRDefault="00BE24CC" w:rsidP="00BE24CC">
      <w:pPr>
        <w:pStyle w:val="Prrafodelista"/>
        <w:numPr>
          <w:ilvl w:val="0"/>
          <w:numId w:val="6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¿Describe cómo te conocen las personas que te rodean?</w:t>
      </w:r>
    </w:p>
    <w:p w:rsidR="00BE24CC" w:rsidRPr="00BE24CC" w:rsidRDefault="00BE24CC" w:rsidP="00BE24CC">
      <w:pPr>
        <w:pStyle w:val="Prrafodelista"/>
        <w:numPr>
          <w:ilvl w:val="0"/>
          <w:numId w:val="6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¿Cómo te describirías a ti mismo?</w:t>
      </w:r>
    </w:p>
    <w:p w:rsidR="00BE24CC" w:rsidRDefault="00BE24CC" w:rsidP="00BE24C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En su cuaderno copiar el concepto y fases del autoconocimiento</w:t>
      </w:r>
    </w:p>
    <w:p w:rsidR="00BE24CC" w:rsidRPr="00BE24CC" w:rsidRDefault="00BE24CC" w:rsidP="00BE24CC">
      <w:pPr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s-EC"/>
        </w:rPr>
        <w:t>Qué es Autoconocimiento:</w:t>
      </w:r>
    </w:p>
    <w:p w:rsidR="00BE24CC" w:rsidRPr="00BE24CC" w:rsidRDefault="00BE24CC" w:rsidP="00BE24C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La palabra, como tal, se compone del prefijo auto-, que significa ‘propio’ o ‘por uno mismo’, y el sustantivo conocimiento, que es la capacidad de comprender por medio de la razón.</w:t>
      </w:r>
    </w:p>
    <w:p w:rsidR="00BE24CC" w:rsidRPr="00BE24CC" w:rsidRDefault="00BE24CC" w:rsidP="00BE24C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Autoconocimiento es un concepto muy usado en la psicología y en el ámbito de desarrollo personal en referencia a la capacidad de introspección que tiene una persona para reconocerse como un individuo y para diferenciarse de los demás. En este sentido, el autoconocimiento ayuda a la construc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ción de una identidad personal.</w:t>
      </w:r>
    </w:p>
    <w:p w:rsidR="00BE24CC" w:rsidRPr="00BE24CC" w:rsidRDefault="00BE24CC" w:rsidP="00BE24CC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El autoconocimiento es un proceso reflexivo en el cual una persona adquiere noción de su yo, de lo que lo caracteriza, de sus cualidades y defectos, de sus limitaciones, necesidades, aficiones y temores.</w:t>
      </w:r>
    </w:p>
    <w:p w:rsidR="00BE24CC" w:rsidRPr="00BE24CC" w:rsidRDefault="00BE24CC" w:rsidP="00BE24CC">
      <w:pPr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s-EC"/>
        </w:rPr>
        <w:t>El autoconocimiento, como tal, tiene varias fases:</w:t>
      </w:r>
    </w:p>
    <w:p w:rsidR="00BE24CC" w:rsidRPr="00BE24CC" w:rsidRDefault="00BE24CC" w:rsidP="00BE24CC">
      <w:pPr>
        <w:pStyle w:val="Prrafodelista"/>
        <w:numPr>
          <w:ilvl w:val="0"/>
          <w:numId w:val="9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Autopercepción: es la capacidad de percibirnos a nosotros mismos como individuos con un conjunto de cualidades y características diferenciadoras.</w:t>
      </w:r>
    </w:p>
    <w:p w:rsidR="00BE24CC" w:rsidRPr="00BE24CC" w:rsidRDefault="00BE24CC" w:rsidP="00BE24CC">
      <w:pPr>
        <w:pStyle w:val="Prrafodelista"/>
        <w:numPr>
          <w:ilvl w:val="0"/>
          <w:numId w:val="9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Autoobservación: implica el reconocimiento de nosotros mismos; de nuestras conductas, nuestras actitudes y las circunstancias que nos rodean.</w:t>
      </w:r>
    </w:p>
    <w:p w:rsidR="00BE24CC" w:rsidRPr="00BE24CC" w:rsidRDefault="00BE24CC" w:rsidP="00BE24CC">
      <w:pPr>
        <w:pStyle w:val="Prrafodelista"/>
        <w:numPr>
          <w:ilvl w:val="0"/>
          <w:numId w:val="9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Memoria autobiográfica: es la construcción de nuestra propia historia personal.</w:t>
      </w:r>
    </w:p>
    <w:p w:rsidR="00BE24CC" w:rsidRPr="00BE24CC" w:rsidRDefault="00BE24CC" w:rsidP="00BE24CC">
      <w:pPr>
        <w:pStyle w:val="Prrafodelista"/>
        <w:numPr>
          <w:ilvl w:val="0"/>
          <w:numId w:val="9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Autoestima: se refiere a la valoración que cada quien siente hacia sí mismo.</w:t>
      </w:r>
    </w:p>
    <w:p w:rsidR="00BE24CC" w:rsidRPr="00BE24CC" w:rsidRDefault="00BE24CC" w:rsidP="00BE24CC">
      <w:pPr>
        <w:pStyle w:val="Prrafodelista"/>
        <w:numPr>
          <w:ilvl w:val="0"/>
          <w:numId w:val="9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proofErr w:type="spellStart"/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Autoaceptación</w:t>
      </w:r>
      <w:proofErr w:type="spellEnd"/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: supone la capacidad del propio individuo </w:t>
      </w:r>
      <w:bookmarkStart w:id="0" w:name="_GoBack"/>
      <w:bookmarkEnd w:id="0"/>
      <w:r w:rsidRPr="00BE24CC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de aceptarse tal cual es.</w:t>
      </w:r>
    </w:p>
    <w:p w:rsidR="00C713A6" w:rsidRDefault="00C713A6" w:rsidP="00C713A6">
      <w:pPr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</w:p>
    <w:sectPr w:rsidR="00C7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C2D"/>
    <w:multiLevelType w:val="hybridMultilevel"/>
    <w:tmpl w:val="430A60D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437F62"/>
    <w:multiLevelType w:val="hybridMultilevel"/>
    <w:tmpl w:val="5A6651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312"/>
    <w:multiLevelType w:val="hybridMultilevel"/>
    <w:tmpl w:val="44107A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6955"/>
    <w:multiLevelType w:val="hybridMultilevel"/>
    <w:tmpl w:val="80A25C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684D"/>
    <w:multiLevelType w:val="hybridMultilevel"/>
    <w:tmpl w:val="E6EEDE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E58BA"/>
    <w:multiLevelType w:val="hybridMultilevel"/>
    <w:tmpl w:val="1D62A8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E71"/>
    <w:multiLevelType w:val="hybridMultilevel"/>
    <w:tmpl w:val="2CA082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73FAC"/>
    <w:multiLevelType w:val="hybridMultilevel"/>
    <w:tmpl w:val="C2E66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8324D"/>
    <w:multiLevelType w:val="hybridMultilevel"/>
    <w:tmpl w:val="E7F073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A6"/>
    <w:rsid w:val="00070659"/>
    <w:rsid w:val="007F7451"/>
    <w:rsid w:val="00BE24CC"/>
    <w:rsid w:val="00C713A6"/>
    <w:rsid w:val="00D02E76"/>
    <w:rsid w:val="00E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50E6"/>
  <w15:chartTrackingRefBased/>
  <w15:docId w15:val="{07F35801-7F29-4A8D-9E91-470082D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A6"/>
  </w:style>
  <w:style w:type="paragraph" w:styleId="Ttulo1">
    <w:name w:val="heading 1"/>
    <w:basedOn w:val="Normal"/>
    <w:link w:val="Ttulo1Car"/>
    <w:uiPriority w:val="9"/>
    <w:qFormat/>
    <w:rsid w:val="00C71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3A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styleId="Textoennegrita">
    <w:name w:val="Strong"/>
    <w:basedOn w:val="Fuentedeprrafopredeter"/>
    <w:uiPriority w:val="22"/>
    <w:qFormat/>
    <w:rsid w:val="00C713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59"/>
    <w:rsid w:val="00C713A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3</cp:revision>
  <dcterms:created xsi:type="dcterms:W3CDTF">2020-10-06T02:56:00Z</dcterms:created>
  <dcterms:modified xsi:type="dcterms:W3CDTF">2020-10-06T03:01:00Z</dcterms:modified>
</cp:coreProperties>
</file>